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5F" w:rsidRDefault="00DD305F" w:rsidP="00263FAE">
      <w:pPr>
        <w:jc w:val="center"/>
        <w:rPr>
          <w:rFonts w:hint="cs"/>
          <w:b/>
          <w:bCs/>
          <w:u w:val="single"/>
          <w:rtl/>
        </w:rPr>
      </w:pPr>
    </w:p>
    <w:p w:rsidR="00263FAE" w:rsidRPr="00DD305F" w:rsidRDefault="00DD305F" w:rsidP="00DD305F">
      <w:pPr>
        <w:jc w:val="center"/>
        <w:rPr>
          <w:b/>
          <w:bCs/>
          <w:sz w:val="36"/>
          <w:szCs w:val="36"/>
          <w:rtl/>
        </w:rPr>
      </w:pPr>
      <w:r w:rsidRPr="00DD305F">
        <w:rPr>
          <w:rFonts w:hint="cs"/>
          <w:b/>
          <w:bCs/>
          <w:sz w:val="36"/>
          <w:szCs w:val="36"/>
          <w:rtl/>
        </w:rPr>
        <w:t xml:space="preserve">פורמט </w:t>
      </w:r>
      <w:r w:rsidR="00633EBF" w:rsidRPr="00DD305F">
        <w:rPr>
          <w:rFonts w:hint="cs"/>
          <w:b/>
          <w:bCs/>
          <w:sz w:val="36"/>
          <w:szCs w:val="36"/>
          <w:rtl/>
        </w:rPr>
        <w:t>תוכנית עסקית</w:t>
      </w:r>
    </w:p>
    <w:p w:rsidR="00633EBF" w:rsidRPr="00DD305F" w:rsidRDefault="00633EBF" w:rsidP="00DD305F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/>
          <w:color w:val="000000" w:themeColor="text1"/>
          <w:rtl/>
        </w:rPr>
        <w:t>חלק א</w:t>
      </w:r>
      <w:r w:rsidR="00DD305F" w:rsidRPr="00DD305F">
        <w:rPr>
          <w:rFonts w:asciiTheme="minorBidi" w:hAnsiTheme="minorBidi" w:cstheme="minorBidi"/>
          <w:color w:val="000000" w:themeColor="text1"/>
          <w:rtl/>
        </w:rPr>
        <w:t>'</w:t>
      </w:r>
      <w:r w:rsidR="00DD305F">
        <w:rPr>
          <w:rFonts w:asciiTheme="minorBidi" w:hAnsiTheme="minorBidi" w:cstheme="minorBidi" w:hint="cs"/>
          <w:color w:val="000000" w:themeColor="text1"/>
          <w:rtl/>
        </w:rPr>
        <w:t>:</w:t>
      </w:r>
      <w:r w:rsidR="00DD305F" w:rsidRPr="00DD305F">
        <w:rPr>
          <w:rFonts w:asciiTheme="minorBidi" w:hAnsiTheme="minorBidi" w:cstheme="minorBidi"/>
          <w:color w:val="000000" w:themeColor="text1"/>
          <w:rtl/>
        </w:rPr>
        <w:t xml:space="preserve"> </w:t>
      </w:r>
      <w:r w:rsidRPr="00DD305F">
        <w:rPr>
          <w:rFonts w:asciiTheme="minorBidi" w:hAnsiTheme="minorBidi" w:cstheme="minorBidi"/>
          <w:color w:val="000000" w:themeColor="text1"/>
          <w:rtl/>
        </w:rPr>
        <w:t>רקע</w:t>
      </w:r>
    </w:p>
    <w:p w:rsidR="00633EBF" w:rsidRPr="00FB676A" w:rsidRDefault="00DD305F" w:rsidP="00DD305F">
      <w:pPr>
        <w:tabs>
          <w:tab w:val="left" w:pos="818"/>
        </w:tabs>
        <w:rPr>
          <w:sz w:val="2"/>
          <w:szCs w:val="2"/>
          <w:rtl/>
        </w:rPr>
      </w:pPr>
      <w:r>
        <w:rPr>
          <w:rtl/>
        </w:rPr>
        <w:tab/>
      </w:r>
    </w:p>
    <w:p w:rsidR="00633EBF" w:rsidRDefault="00633EBF" w:rsidP="00633EBF">
      <w:pPr>
        <w:pStyle w:val="a3"/>
        <w:numPr>
          <w:ilvl w:val="0"/>
          <w:numId w:val="1"/>
        </w:numPr>
      </w:pPr>
      <w:r>
        <w:rPr>
          <w:rFonts w:hint="cs"/>
          <w:rtl/>
        </w:rPr>
        <w:t>מטרת המיזם</w:t>
      </w:r>
    </w:p>
    <w:p w:rsidR="00633EBF" w:rsidRDefault="00633EBF" w:rsidP="00633EBF">
      <w:pPr>
        <w:pStyle w:val="a3"/>
        <w:numPr>
          <w:ilvl w:val="0"/>
          <w:numId w:val="1"/>
        </w:numPr>
      </w:pPr>
      <w:r>
        <w:rPr>
          <w:rFonts w:hint="cs"/>
          <w:rtl/>
        </w:rPr>
        <w:t>רקע של היזמים</w:t>
      </w:r>
    </w:p>
    <w:p w:rsidR="00633EBF" w:rsidRPr="00633EBF" w:rsidRDefault="00633EBF" w:rsidP="00DD305F">
      <w:pPr>
        <w:pStyle w:val="a3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יתרונות של המיזם ולמה הוא יצליח</w:t>
      </w:r>
    </w:p>
    <w:p w:rsidR="00633EBF" w:rsidRPr="00DD305F" w:rsidRDefault="00633EBF" w:rsidP="00DD305F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>חלק ב</w:t>
      </w:r>
      <w:r w:rsidR="00DD305F">
        <w:rPr>
          <w:rFonts w:asciiTheme="minorBidi" w:hAnsiTheme="minorBidi" w:cstheme="minorBidi" w:hint="cs"/>
          <w:color w:val="000000" w:themeColor="text1"/>
          <w:rtl/>
        </w:rPr>
        <w:t xml:space="preserve">': </w:t>
      </w:r>
      <w:r w:rsidRPr="00DD305F">
        <w:rPr>
          <w:rFonts w:asciiTheme="minorBidi" w:hAnsiTheme="minorBidi" w:cstheme="minorBidi" w:hint="cs"/>
          <w:color w:val="000000" w:themeColor="text1"/>
          <w:rtl/>
        </w:rPr>
        <w:t>סקירת השוק</w:t>
      </w:r>
    </w:p>
    <w:p w:rsidR="00633EBF" w:rsidRPr="00DD305F" w:rsidRDefault="00633EBF" w:rsidP="00633EBF">
      <w:pPr>
        <w:jc w:val="center"/>
        <w:rPr>
          <w:sz w:val="6"/>
          <w:szCs w:val="6"/>
          <w:rtl/>
        </w:rPr>
      </w:pPr>
    </w:p>
    <w:p w:rsidR="00633EBF" w:rsidRDefault="00633EBF" w:rsidP="00633EBF">
      <w:pPr>
        <w:pStyle w:val="a3"/>
        <w:numPr>
          <w:ilvl w:val="0"/>
          <w:numId w:val="2"/>
        </w:numPr>
      </w:pPr>
      <w:r>
        <w:rPr>
          <w:rFonts w:hint="cs"/>
          <w:rtl/>
        </w:rPr>
        <w:t>ניתוח השוק</w:t>
      </w:r>
    </w:p>
    <w:p w:rsidR="00633EBF" w:rsidRDefault="00633EBF" w:rsidP="00633EBF">
      <w:pPr>
        <w:pStyle w:val="a3"/>
        <w:numPr>
          <w:ilvl w:val="0"/>
          <w:numId w:val="2"/>
        </w:numPr>
      </w:pPr>
      <w:r>
        <w:rPr>
          <w:rFonts w:hint="cs"/>
          <w:rtl/>
        </w:rPr>
        <w:t>קהל היעד</w:t>
      </w:r>
    </w:p>
    <w:p w:rsidR="00633EBF" w:rsidRDefault="00633EBF" w:rsidP="00633EBF">
      <w:pPr>
        <w:pStyle w:val="a3"/>
        <w:numPr>
          <w:ilvl w:val="0"/>
          <w:numId w:val="2"/>
        </w:numPr>
      </w:pPr>
      <w:r>
        <w:rPr>
          <w:rFonts w:hint="cs"/>
          <w:rtl/>
        </w:rPr>
        <w:t>מחירי השוק</w:t>
      </w:r>
    </w:p>
    <w:p w:rsidR="00633EBF" w:rsidRPr="00DD305F" w:rsidRDefault="00633EBF" w:rsidP="00DD305F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DD305F">
        <w:rPr>
          <w:rFonts w:asciiTheme="minorBidi" w:hAnsiTheme="minorBidi" w:cstheme="minorBidi" w:hint="cs"/>
          <w:color w:val="000000" w:themeColor="text1"/>
          <w:rtl/>
        </w:rPr>
        <w:t>חלק ג</w:t>
      </w:r>
      <w:r w:rsidR="00DD305F">
        <w:rPr>
          <w:rFonts w:asciiTheme="minorBidi" w:hAnsiTheme="minorBidi" w:cstheme="minorBidi" w:hint="cs"/>
          <w:color w:val="000000" w:themeColor="text1"/>
          <w:rtl/>
        </w:rPr>
        <w:t>':</w:t>
      </w:r>
      <w:r w:rsidRPr="00DD305F">
        <w:rPr>
          <w:rFonts w:asciiTheme="minorBidi" w:hAnsiTheme="minorBidi" w:cstheme="minorBidi" w:hint="cs"/>
          <w:color w:val="000000" w:themeColor="text1"/>
          <w:rtl/>
        </w:rPr>
        <w:t xml:space="preserve"> תוכנית פיננסית</w:t>
      </w:r>
    </w:p>
    <w:p w:rsidR="00633EBF" w:rsidRPr="00FB676A" w:rsidRDefault="00633EBF" w:rsidP="00633EBF">
      <w:pPr>
        <w:jc w:val="center"/>
        <w:rPr>
          <w:sz w:val="2"/>
          <w:szCs w:val="2"/>
          <w:rtl/>
        </w:rPr>
      </w:pPr>
    </w:p>
    <w:p w:rsidR="00633EBF" w:rsidRDefault="00DD305F" w:rsidP="00DD305F">
      <w:pPr>
        <w:pStyle w:val="a3"/>
        <w:numPr>
          <w:ilvl w:val="0"/>
          <w:numId w:val="3"/>
        </w:numPr>
        <w:rPr>
          <w:rtl/>
        </w:rPr>
      </w:pPr>
      <w:hyperlink r:id="rId7" w:history="1">
        <w:r w:rsidR="00633EBF" w:rsidRPr="00DD305F">
          <w:rPr>
            <w:rStyle w:val="Hyperlink"/>
            <w:rFonts w:hint="cs"/>
            <w:rtl/>
          </w:rPr>
          <w:t>מצ"ב פורמט אקסל</w:t>
        </w:r>
      </w:hyperlink>
    </w:p>
    <w:p w:rsidR="00633EBF" w:rsidRPr="00DD305F" w:rsidRDefault="00DD305F" w:rsidP="00DD305F">
      <w:pPr>
        <w:pStyle w:val="2"/>
        <w:rPr>
          <w:rFonts w:asciiTheme="minorBidi" w:hAnsiTheme="minorBidi" w:cstheme="minorBidi"/>
          <w:color w:val="000000" w:themeColor="text1"/>
          <w:rtl/>
        </w:rPr>
      </w:pPr>
      <w:r>
        <w:rPr>
          <w:rFonts w:asciiTheme="minorBidi" w:hAnsiTheme="minorBidi" w:cstheme="minorBidi" w:hint="cs"/>
          <w:color w:val="000000" w:themeColor="text1"/>
          <w:rtl/>
        </w:rPr>
        <w:t>חלק ד': צרכי אשראי</w:t>
      </w:r>
      <w:r w:rsidR="00633EBF" w:rsidRPr="00DD305F">
        <w:rPr>
          <w:rFonts w:asciiTheme="minorBidi" w:hAnsiTheme="minorBidi" w:cstheme="minorBidi" w:hint="cs"/>
          <w:color w:val="000000" w:themeColor="text1"/>
          <w:rtl/>
        </w:rPr>
        <w:t xml:space="preserve"> </w:t>
      </w:r>
      <w:r>
        <w:rPr>
          <w:rFonts w:asciiTheme="minorBidi" w:hAnsiTheme="minorBidi" w:cstheme="minorBidi" w:hint="cs"/>
          <w:color w:val="000000" w:themeColor="text1"/>
          <w:rtl/>
        </w:rPr>
        <w:t>ו</w:t>
      </w:r>
      <w:r w:rsidR="00633EBF" w:rsidRPr="00DD305F">
        <w:rPr>
          <w:rFonts w:asciiTheme="minorBidi" w:hAnsiTheme="minorBidi" w:cstheme="minorBidi" w:hint="cs"/>
          <w:color w:val="000000" w:themeColor="text1"/>
          <w:rtl/>
        </w:rPr>
        <w:t>יכולת החזר</w:t>
      </w:r>
    </w:p>
    <w:p w:rsidR="00633EBF" w:rsidRPr="00DD305F" w:rsidRDefault="00633EBF" w:rsidP="00633EBF">
      <w:pPr>
        <w:jc w:val="center"/>
        <w:rPr>
          <w:sz w:val="4"/>
          <w:szCs w:val="4"/>
          <w:rtl/>
        </w:rPr>
      </w:pPr>
    </w:p>
    <w:p w:rsidR="00263FAE" w:rsidRDefault="00263FAE" w:rsidP="00633EBF">
      <w:pPr>
        <w:pStyle w:val="a3"/>
        <w:numPr>
          <w:ilvl w:val="0"/>
          <w:numId w:val="5"/>
        </w:numPr>
      </w:pPr>
      <w:r>
        <w:rPr>
          <w:rFonts w:hint="cs"/>
          <w:rtl/>
        </w:rPr>
        <w:t>כמה הון עצמי יושקע</w:t>
      </w:r>
    </w:p>
    <w:p w:rsidR="00633EBF" w:rsidRDefault="00633EBF" w:rsidP="00DD305F">
      <w:pPr>
        <w:pStyle w:val="a3"/>
        <w:numPr>
          <w:ilvl w:val="0"/>
          <w:numId w:val="5"/>
        </w:numPr>
      </w:pPr>
      <w:r>
        <w:rPr>
          <w:rFonts w:hint="cs"/>
          <w:rtl/>
        </w:rPr>
        <w:t>מה הבקשה מהבנק/משקיע</w:t>
      </w:r>
      <w:r w:rsidR="00263FAE">
        <w:rPr>
          <w:rFonts w:hint="cs"/>
          <w:rtl/>
        </w:rPr>
        <w:t xml:space="preserve"> (ההפרש בין סך ההשקעה להון העצמי) </w:t>
      </w:r>
    </w:p>
    <w:p w:rsidR="00633EBF" w:rsidRDefault="00633EBF" w:rsidP="00FB676A">
      <w:pPr>
        <w:pStyle w:val="a3"/>
        <w:numPr>
          <w:ilvl w:val="0"/>
          <w:numId w:val="5"/>
        </w:numPr>
        <w:rPr>
          <w:rtl/>
        </w:rPr>
      </w:pPr>
      <w:r>
        <w:rPr>
          <w:rFonts w:hint="cs"/>
          <w:rtl/>
        </w:rPr>
        <w:t xml:space="preserve">ניתוח יכולת ההחזר </w:t>
      </w:r>
    </w:p>
    <w:p w:rsidR="00633EBF" w:rsidRPr="00FB676A" w:rsidRDefault="004F3989" w:rsidP="00FB676A">
      <w:pPr>
        <w:pStyle w:val="2"/>
        <w:rPr>
          <w:rFonts w:asciiTheme="minorBidi" w:hAnsiTheme="minorBidi" w:cstheme="minorBidi"/>
          <w:color w:val="000000" w:themeColor="text1"/>
          <w:rtl/>
        </w:rPr>
      </w:pPr>
      <w:r w:rsidRPr="00FB676A">
        <w:rPr>
          <w:rFonts w:asciiTheme="minorBidi" w:hAnsiTheme="minorBidi" w:cstheme="minorBidi" w:hint="cs"/>
          <w:color w:val="000000" w:themeColor="text1"/>
          <w:rtl/>
        </w:rPr>
        <w:t>חלק ה- סיכום</w:t>
      </w:r>
    </w:p>
    <w:p w:rsidR="00FB676A" w:rsidRPr="00FB676A" w:rsidRDefault="00FB676A" w:rsidP="00FB676A">
      <w:pPr>
        <w:pStyle w:val="a3"/>
        <w:rPr>
          <w:rFonts w:hint="cs"/>
          <w:sz w:val="16"/>
          <w:szCs w:val="16"/>
        </w:rPr>
      </w:pPr>
      <w:bookmarkStart w:id="0" w:name="_GoBack"/>
      <w:bookmarkEnd w:id="0"/>
    </w:p>
    <w:p w:rsidR="004F3989" w:rsidRDefault="00FB676A" w:rsidP="004F3989">
      <w:pPr>
        <w:pStyle w:val="a3"/>
        <w:numPr>
          <w:ilvl w:val="0"/>
          <w:numId w:val="6"/>
        </w:numPr>
        <w:rPr>
          <w:rtl/>
        </w:rPr>
      </w:pPr>
      <w:r>
        <w:rPr>
          <w:rFonts w:hint="cs"/>
          <w:rtl/>
        </w:rPr>
        <w:t>לתמצת בקצרה את כ</w:t>
      </w:r>
      <w:r w:rsidR="004F3989">
        <w:rPr>
          <w:rFonts w:hint="cs"/>
          <w:rtl/>
        </w:rPr>
        <w:t xml:space="preserve">ל הבקשה </w:t>
      </w:r>
    </w:p>
    <w:p w:rsidR="00633EBF" w:rsidRDefault="00633EBF" w:rsidP="00633EBF">
      <w:pPr>
        <w:rPr>
          <w:rtl/>
        </w:rPr>
      </w:pPr>
    </w:p>
    <w:p w:rsidR="00633EBF" w:rsidRDefault="00633EBF"/>
    <w:sectPr w:rsidR="00633EBF" w:rsidSect="00DE679C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6B" w:rsidRDefault="00A8766B" w:rsidP="00DD305F">
      <w:pPr>
        <w:spacing w:after="0" w:line="240" w:lineRule="auto"/>
      </w:pPr>
      <w:r>
        <w:separator/>
      </w:r>
    </w:p>
  </w:endnote>
  <w:endnote w:type="continuationSeparator" w:id="0">
    <w:p w:rsidR="00A8766B" w:rsidRDefault="00A8766B" w:rsidP="00DD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5F" w:rsidRDefault="00DD305F">
    <w:pPr>
      <w:pStyle w:val="a6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1515883</wp:posOffset>
          </wp:positionH>
          <wp:positionV relativeFrom="paragraph">
            <wp:posOffset>-132605</wp:posOffset>
          </wp:positionV>
          <wp:extent cx="1603016" cy="612251"/>
          <wp:effectExtent l="1905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016" cy="612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_x0000_s2051" style="position:absolute;left:0;text-align:left;margin-left:-115.65pt;margin-top:-18.35pt;width:620.45pt;height:3.55pt;z-index:251660288;mso-position-horizontal-relative:text;mso-position-vertical-relative:text" strokeweight="1.2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6B" w:rsidRDefault="00A8766B" w:rsidP="00DD305F">
      <w:pPr>
        <w:spacing w:after="0" w:line="240" w:lineRule="auto"/>
      </w:pPr>
      <w:r>
        <w:separator/>
      </w:r>
    </w:p>
  </w:footnote>
  <w:footnote w:type="continuationSeparator" w:id="0">
    <w:p w:rsidR="00A8766B" w:rsidRDefault="00A8766B" w:rsidP="00DD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05F" w:rsidRDefault="00DD305F" w:rsidP="00DD305F">
    <w:pPr>
      <w:pStyle w:val="a4"/>
      <w:tabs>
        <w:tab w:val="clear" w:pos="4680"/>
        <w:tab w:val="clear" w:pos="9360"/>
        <w:tab w:val="left" w:pos="5288"/>
      </w:tabs>
      <w:bidi w:val="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4187522</wp:posOffset>
          </wp:positionH>
          <wp:positionV relativeFrom="paragraph">
            <wp:posOffset>-378019</wp:posOffset>
          </wp:positionV>
          <wp:extent cx="1024807" cy="715618"/>
          <wp:effectExtent l="19050" t="0" r="3893" b="0"/>
          <wp:wrapNone/>
          <wp:docPr id="2" name="תמונה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07" cy="71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03-5377088</w:t>
    </w:r>
    <w:r>
      <w:rPr>
        <w:rtl/>
      </w:rPr>
      <w:tab/>
    </w:r>
  </w:p>
  <w:p w:rsidR="00DD305F" w:rsidRDefault="00DD305F" w:rsidP="00DD305F">
    <w:pPr>
      <w:pStyle w:val="a4"/>
      <w:tabs>
        <w:tab w:val="clear" w:pos="4680"/>
        <w:tab w:val="clear" w:pos="9360"/>
        <w:tab w:val="left" w:pos="5288"/>
      </w:tabs>
      <w:bidi w:val="0"/>
    </w:pPr>
    <w:r>
      <w:t>www.levyfinance.co.il</w:t>
    </w: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02933"/>
    <w:multiLevelType w:val="hybridMultilevel"/>
    <w:tmpl w:val="5B16F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AF5"/>
    <w:multiLevelType w:val="hybridMultilevel"/>
    <w:tmpl w:val="FFEE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7101"/>
    <w:multiLevelType w:val="hybridMultilevel"/>
    <w:tmpl w:val="1B3E9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2186D"/>
    <w:multiLevelType w:val="hybridMultilevel"/>
    <w:tmpl w:val="C8F8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54F28"/>
    <w:multiLevelType w:val="hybridMultilevel"/>
    <w:tmpl w:val="1C7C0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15B1A"/>
    <w:multiLevelType w:val="hybridMultilevel"/>
    <w:tmpl w:val="0A7CA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3EBF"/>
    <w:rsid w:val="00263FAE"/>
    <w:rsid w:val="004F3989"/>
    <w:rsid w:val="00633EBF"/>
    <w:rsid w:val="00983784"/>
    <w:rsid w:val="00A8766B"/>
    <w:rsid w:val="00AB6CB1"/>
    <w:rsid w:val="00DD305F"/>
    <w:rsid w:val="00DE679C"/>
    <w:rsid w:val="00FB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B1"/>
    <w:pPr>
      <w:bidi/>
    </w:pPr>
  </w:style>
  <w:style w:type="paragraph" w:styleId="2">
    <w:name w:val="heading 2"/>
    <w:basedOn w:val="a"/>
    <w:next w:val="a"/>
    <w:link w:val="20"/>
    <w:uiPriority w:val="9"/>
    <w:unhideWhenUsed/>
    <w:qFormat/>
    <w:rsid w:val="00DD305F"/>
    <w:pPr>
      <w:keepNext/>
      <w:keepLines/>
      <w:shd w:val="clear" w:color="auto" w:fill="92CDDC" w:themeFill="accent5" w:themeFillTint="99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B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DD305F"/>
  </w:style>
  <w:style w:type="paragraph" w:styleId="a6">
    <w:name w:val="footer"/>
    <w:basedOn w:val="a"/>
    <w:link w:val="a7"/>
    <w:uiPriority w:val="99"/>
    <w:semiHidden/>
    <w:unhideWhenUsed/>
    <w:rsid w:val="00D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DD305F"/>
  </w:style>
  <w:style w:type="paragraph" w:styleId="a8">
    <w:name w:val="Balloon Text"/>
    <w:basedOn w:val="a"/>
    <w:link w:val="a9"/>
    <w:uiPriority w:val="99"/>
    <w:semiHidden/>
    <w:unhideWhenUsed/>
    <w:rsid w:val="00DD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DD305F"/>
    <w:rPr>
      <w:rFonts w:ascii="Tahoma" w:hAnsi="Tahoma" w:cs="Tahoma"/>
      <w:sz w:val="16"/>
      <w:szCs w:val="16"/>
    </w:rPr>
  </w:style>
  <w:style w:type="character" w:customStyle="1" w:styleId="20">
    <w:name w:val="כותרת 2 תו"/>
    <w:basedOn w:val="a0"/>
    <w:link w:val="2"/>
    <w:uiPriority w:val="9"/>
    <w:rsid w:val="00DD3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92CDDC" w:themeFill="accent5" w:themeFillTint="99"/>
    </w:rPr>
  </w:style>
  <w:style w:type="character" w:styleId="Hyperlink">
    <w:name w:val="Hyperlink"/>
    <w:basedOn w:val="a0"/>
    <w:uiPriority w:val="99"/>
    <w:unhideWhenUsed/>
    <w:rsid w:val="00DD30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vyfinance.co.il/wp-content/uploads/2017/12/%D7%AA%D7%95%D7%9B%D7%A0%D7%99%D7%AA-%D7%A2%D7%A1%D7%A7%D7%99%D7%AA-%D7%A4%D7%99%D7%A0%D7%A0%D7%A1%D7%99%D7%AA-%D7%93%D7%95%D7%92%D7%9E%D7%90.xlsb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soni work</cp:lastModifiedBy>
  <cp:revision>4</cp:revision>
  <dcterms:created xsi:type="dcterms:W3CDTF">2017-10-09T09:59:00Z</dcterms:created>
  <dcterms:modified xsi:type="dcterms:W3CDTF">2017-12-17T16:24:00Z</dcterms:modified>
</cp:coreProperties>
</file>